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5" w:rsidRPr="000823D5" w:rsidRDefault="000823D5" w:rsidP="000823D5">
      <w:pPr>
        <w:rPr>
          <w:b/>
        </w:rPr>
      </w:pPr>
      <w:r w:rsidRPr="000823D5">
        <w:rPr>
          <w:rFonts w:hint="eastAsia"/>
          <w:b/>
        </w:rPr>
        <w:t>相近专业限于：</w:t>
      </w:r>
    </w:p>
    <w:p w:rsidR="000823D5" w:rsidRPr="000823D5" w:rsidRDefault="000823D5" w:rsidP="000823D5">
      <w:r w:rsidRPr="000823D5">
        <w:rPr>
          <w:rFonts w:hint="eastAsia"/>
        </w:rPr>
        <w:t>体育：健身与防卫</w:t>
      </w:r>
      <w:r w:rsidRPr="000823D5">
        <w:rPr>
          <w:rFonts w:hint="eastAsia"/>
        </w:rPr>
        <w:t xml:space="preserve">  </w:t>
      </w:r>
      <w:r w:rsidRPr="000823D5">
        <w:rPr>
          <w:rFonts w:hint="eastAsia"/>
        </w:rPr>
        <w:t>武术与搏击</w:t>
      </w:r>
      <w:r w:rsidRPr="000823D5">
        <w:rPr>
          <w:rFonts w:hint="eastAsia"/>
        </w:rPr>
        <w:t xml:space="preserve">  </w:t>
      </w:r>
      <w:r w:rsidRPr="000823D5">
        <w:rPr>
          <w:rFonts w:hint="eastAsia"/>
        </w:rPr>
        <w:t>运动训练</w:t>
      </w:r>
      <w:r w:rsidRPr="000823D5">
        <w:rPr>
          <w:rFonts w:hint="eastAsia"/>
        </w:rPr>
        <w:t xml:space="preserve">  </w:t>
      </w:r>
      <w:r w:rsidRPr="000823D5">
        <w:rPr>
          <w:rFonts w:hint="eastAsia"/>
        </w:rPr>
        <w:t>竞技体育</w:t>
      </w:r>
      <w:r w:rsidRPr="000823D5">
        <w:rPr>
          <w:rFonts w:hint="eastAsia"/>
        </w:rPr>
        <w:t xml:space="preserve">  </w:t>
      </w:r>
      <w:r w:rsidRPr="000823D5">
        <w:rPr>
          <w:rFonts w:hint="eastAsia"/>
        </w:rPr>
        <w:t>体育保健</w:t>
      </w:r>
      <w:r w:rsidRPr="000823D5">
        <w:rPr>
          <w:rFonts w:hint="eastAsia"/>
        </w:rPr>
        <w:t xml:space="preserve"> </w:t>
      </w:r>
      <w:r w:rsidRPr="000823D5">
        <w:rPr>
          <w:rFonts w:hint="eastAsia"/>
        </w:rPr>
        <w:t>社会体育</w:t>
      </w:r>
      <w:r w:rsidRPr="000823D5">
        <w:rPr>
          <w:rFonts w:hint="eastAsia"/>
        </w:rPr>
        <w:t xml:space="preserve">  </w:t>
      </w:r>
      <w:r w:rsidRPr="000823D5">
        <w:rPr>
          <w:rFonts w:hint="eastAsia"/>
        </w:rPr>
        <w:t>休闲体育等</w:t>
      </w:r>
    </w:p>
    <w:p w:rsidR="000823D5" w:rsidRPr="000823D5" w:rsidRDefault="000823D5" w:rsidP="000823D5">
      <w:r w:rsidRPr="000823D5">
        <w:rPr>
          <w:rFonts w:hint="eastAsia"/>
        </w:rPr>
        <w:t>美术：艺术设计</w:t>
      </w:r>
      <w:r w:rsidRPr="000823D5">
        <w:rPr>
          <w:rFonts w:hint="eastAsia"/>
        </w:rPr>
        <w:t xml:space="preserve"> </w:t>
      </w:r>
      <w:r w:rsidRPr="000823D5">
        <w:rPr>
          <w:rFonts w:hint="eastAsia"/>
        </w:rPr>
        <w:t>绘画</w:t>
      </w:r>
      <w:r w:rsidRPr="000823D5">
        <w:rPr>
          <w:rFonts w:hint="eastAsia"/>
        </w:rPr>
        <w:t xml:space="preserve"> </w:t>
      </w:r>
      <w:r w:rsidRPr="000823D5">
        <w:rPr>
          <w:rFonts w:hint="eastAsia"/>
        </w:rPr>
        <w:t>动画等</w:t>
      </w:r>
      <w:r w:rsidRPr="000823D5">
        <w:rPr>
          <w:rFonts w:hint="eastAsia"/>
        </w:rPr>
        <w:t xml:space="preserve"> </w:t>
      </w:r>
    </w:p>
    <w:p w:rsidR="000823D5" w:rsidRDefault="000823D5" w:rsidP="000823D5">
      <w:pPr>
        <w:rPr>
          <w:rFonts w:hint="eastAsia"/>
        </w:rPr>
      </w:pPr>
      <w:r w:rsidRPr="000823D5">
        <w:rPr>
          <w:rFonts w:hint="eastAsia"/>
        </w:rPr>
        <w:t>音乐：戏剧</w:t>
      </w:r>
      <w:r w:rsidRPr="000823D5">
        <w:rPr>
          <w:rFonts w:hint="eastAsia"/>
        </w:rPr>
        <w:t xml:space="preserve"> </w:t>
      </w:r>
      <w:r w:rsidRPr="000823D5">
        <w:rPr>
          <w:rFonts w:hint="eastAsia"/>
        </w:rPr>
        <w:t>表演</w:t>
      </w:r>
      <w:r w:rsidRPr="000823D5">
        <w:rPr>
          <w:rFonts w:hint="eastAsia"/>
        </w:rPr>
        <w:t xml:space="preserve"> </w:t>
      </w:r>
      <w:r w:rsidRPr="000823D5">
        <w:rPr>
          <w:rFonts w:hint="eastAsia"/>
        </w:rPr>
        <w:t>舞蹈等</w:t>
      </w:r>
    </w:p>
    <w:p w:rsidR="00F82B17" w:rsidRPr="00F82B17" w:rsidRDefault="00F82B17" w:rsidP="00F82B17">
      <w:pPr>
        <w:shd w:val="clear" w:color="auto" w:fill="FFFFFF"/>
        <w:wordWrap w:val="0"/>
        <w:adjustRightInd/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F82B17">
        <w:rPr>
          <w:rFonts w:ascii="宋体" w:eastAsia="宋体" w:hAnsi="宋体" w:cs="宋体"/>
          <w:color w:val="000000"/>
          <w:sz w:val="24"/>
          <w:szCs w:val="24"/>
        </w:rPr>
        <w:t> </w:t>
      </w:r>
      <w:r w:rsidRPr="00F82B17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F82B17" w:rsidRPr="00F82B17" w:rsidRDefault="00F82B17" w:rsidP="00F82B17">
      <w:pPr>
        <w:rPr>
          <w:b/>
        </w:rPr>
      </w:pPr>
      <w:r w:rsidRPr="00F82B17">
        <w:rPr>
          <w:rFonts w:hint="eastAsia"/>
          <w:b/>
        </w:rPr>
        <w:t>教师资格证相同或相近限于：</w:t>
      </w:r>
    </w:p>
    <w:p w:rsidR="00F82B17" w:rsidRPr="00F82B17" w:rsidRDefault="00F82B17" w:rsidP="00F82B17">
      <w:r w:rsidRPr="00F82B17">
        <w:rPr>
          <w:rFonts w:hint="eastAsia"/>
        </w:rPr>
        <w:t>英语：英语、外语等教师资格证</w:t>
      </w:r>
    </w:p>
    <w:p w:rsidR="00F82B17" w:rsidRPr="00F82B17" w:rsidRDefault="00F82B17" w:rsidP="00F82B17">
      <w:r w:rsidRPr="00F82B17">
        <w:rPr>
          <w:rFonts w:hint="eastAsia"/>
        </w:rPr>
        <w:t>科学：科学、物理、化学、生物、自然等教师资格证</w:t>
      </w:r>
    </w:p>
    <w:p w:rsidR="00F82B17" w:rsidRPr="00F82B17" w:rsidRDefault="00F82B17" w:rsidP="00F82B17">
      <w:r w:rsidRPr="00F82B17">
        <w:rPr>
          <w:rFonts w:hint="eastAsia"/>
        </w:rPr>
        <w:t>社会：社会、历史、政治、思想政治、地理等教师资格证</w:t>
      </w:r>
    </w:p>
    <w:p w:rsidR="00F82B17" w:rsidRPr="00F82B17" w:rsidRDefault="00F82B17" w:rsidP="00F82B17">
      <w:r w:rsidRPr="00F82B17">
        <w:rPr>
          <w:rFonts w:hint="eastAsia"/>
        </w:rPr>
        <w:t>信息：信息、计算机、信息技术等教师资格证</w:t>
      </w:r>
    </w:p>
    <w:p w:rsidR="00F82B17" w:rsidRPr="000823D5" w:rsidRDefault="00F82B17" w:rsidP="000823D5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23D5"/>
    <w:rsid w:val="002C1F00"/>
    <w:rsid w:val="00323B43"/>
    <w:rsid w:val="003D37D8"/>
    <w:rsid w:val="00426133"/>
    <w:rsid w:val="004358AB"/>
    <w:rsid w:val="00506954"/>
    <w:rsid w:val="008B7726"/>
    <w:rsid w:val="00D31D50"/>
    <w:rsid w:val="00F8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2018-02-06T09:45:00Z</dcterms:modified>
</cp:coreProperties>
</file>